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2D46" w14:textId="31501AEA" w:rsidR="002A2869" w:rsidRPr="002A2869" w:rsidRDefault="002B5A45" w:rsidP="002A286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 xml:space="preserve">ORDRE DU JOUR </w:t>
      </w:r>
    </w:p>
    <w:p w14:paraId="60B4A2DB" w14:textId="5806E41B" w:rsidR="002A2869" w:rsidRPr="002A2869" w:rsidRDefault="002A2869" w:rsidP="002B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Date et heure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237F">
        <w:rPr>
          <w:rFonts w:ascii="Times New Roman" w:eastAsia="Times New Roman" w:hAnsi="Times New Roman" w:cs="Times New Roman"/>
          <w:sz w:val="24"/>
          <w:szCs w:val="24"/>
        </w:rPr>
        <w:t>Mercredi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24 mars 2026, de 16h30 à 17h30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br/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Rédacteur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Igor 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br/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Modérate</w:t>
      </w:r>
      <w:r w:rsidR="00DA23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ur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237F" w:rsidRPr="002A2869">
        <w:rPr>
          <w:rFonts w:ascii="Times New Roman" w:eastAsia="Times New Roman" w:hAnsi="Times New Roman" w:cs="Times New Roman"/>
          <w:sz w:val="24"/>
          <w:szCs w:val="24"/>
        </w:rPr>
        <w:t>Igor</w:t>
      </w:r>
    </w:p>
    <w:p w14:paraId="0CD88FE4" w14:textId="67B38527" w:rsidR="002A2869" w:rsidRPr="002A2869" w:rsidRDefault="002A2869" w:rsidP="002B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</w:t>
      </w:r>
      <w:r w:rsidR="002B5A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itre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de</w:t>
      </w:r>
      <w:r w:rsidR="002B5A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la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réunion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Suivi des activités de préparation des </w:t>
      </w:r>
      <w:proofErr w:type="spellStart"/>
      <w:r w:rsidRPr="002A2869">
        <w:rPr>
          <w:rFonts w:ascii="Times New Roman" w:eastAsia="Times New Roman" w:hAnsi="Times New Roman" w:cs="Times New Roman"/>
          <w:sz w:val="24"/>
          <w:szCs w:val="24"/>
        </w:rPr>
        <w:t>NetByUs</w:t>
      </w:r>
      <w:proofErr w:type="spellEnd"/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Tech Day</w:t>
      </w:r>
      <w:r w:rsidR="002B5A45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B14D99E" w14:textId="4B576BE8" w:rsidR="002A2869" w:rsidRPr="002A2869" w:rsidRDefault="002A2869" w:rsidP="002B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Participants</w:t>
      </w:r>
      <w:r w:rsidRPr="002A2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: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A45">
        <w:rPr>
          <w:rFonts w:ascii="Times New Roman" w:eastAsia="Times New Roman" w:hAnsi="Times New Roman" w:cs="Times New Roman"/>
          <w:sz w:val="24"/>
          <w:szCs w:val="24"/>
        </w:rPr>
        <w:t xml:space="preserve">Membre du groupe </w:t>
      </w:r>
      <w:proofErr w:type="spellStart"/>
      <w:r w:rsidR="002B5A45">
        <w:rPr>
          <w:rFonts w:ascii="Times New Roman" w:eastAsia="Times New Roman" w:hAnsi="Times New Roman" w:cs="Times New Roman"/>
          <w:sz w:val="24"/>
          <w:szCs w:val="24"/>
        </w:rPr>
        <w:t>NetB</w:t>
      </w:r>
      <w:r w:rsidR="00432240">
        <w:rPr>
          <w:rFonts w:ascii="Times New Roman" w:eastAsia="Times New Roman" w:hAnsi="Times New Roman" w:cs="Times New Roman"/>
          <w:sz w:val="24"/>
          <w:szCs w:val="24"/>
        </w:rPr>
        <w:t>yUs</w:t>
      </w:r>
      <w:proofErr w:type="spellEnd"/>
      <w:r w:rsidR="00432240">
        <w:rPr>
          <w:rFonts w:ascii="Times New Roman" w:eastAsia="Times New Roman" w:hAnsi="Times New Roman" w:cs="Times New Roman"/>
          <w:sz w:val="24"/>
          <w:szCs w:val="24"/>
        </w:rPr>
        <w:t xml:space="preserve"> Tech Days</w:t>
      </w:r>
    </w:p>
    <w:p w14:paraId="19ED80A8" w14:textId="77777777" w:rsidR="002A2869" w:rsidRPr="002A2869" w:rsidRDefault="002A2869" w:rsidP="002A2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6D630E" w14:textId="77777777" w:rsidR="002A2869" w:rsidRPr="002A2869" w:rsidRDefault="002A2869" w:rsidP="002A28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2A286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Ordre du jour</w:t>
      </w:r>
    </w:p>
    <w:p w14:paraId="4A7DE880" w14:textId="460ED999" w:rsidR="002A2869" w:rsidRPr="002A2869" w:rsidRDefault="002A2869" w:rsidP="002A28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Point sur</w:t>
      </w:r>
      <w:r w:rsidR="004322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 xml:space="preserve">l’avancement </w:t>
      </w:r>
      <w:r w:rsidR="00432240">
        <w:rPr>
          <w:rFonts w:ascii="Times New Roman" w:eastAsia="Times New Roman" w:hAnsi="Times New Roman" w:cs="Times New Roman"/>
          <w:sz w:val="24"/>
          <w:szCs w:val="24"/>
        </w:rPr>
        <w:t>globale des</w:t>
      </w:r>
      <w:r w:rsidR="00432240" w:rsidRPr="002A2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2869">
        <w:rPr>
          <w:rFonts w:ascii="Times New Roman" w:eastAsia="Times New Roman" w:hAnsi="Times New Roman" w:cs="Times New Roman"/>
          <w:sz w:val="24"/>
          <w:szCs w:val="24"/>
        </w:rPr>
        <w:t>tâches précédemment assignées</w:t>
      </w:r>
      <w:r w:rsidR="004322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4D5D3A" w14:textId="42BE9FB8" w:rsidR="002A2869" w:rsidRDefault="002A2869" w:rsidP="002A28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Ajustements sur les tâches finalisées</w:t>
      </w:r>
      <w:r w:rsidR="004322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022738" w14:textId="518FCDEF" w:rsidR="00432240" w:rsidRPr="002A2869" w:rsidRDefault="00432240" w:rsidP="002A28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Enoncer </w:t>
      </w:r>
      <w:r w:rsidR="007B0E3D">
        <w:rPr>
          <w:rFonts w:ascii="Times New Roman" w:eastAsia="Times New Roman" w:hAnsi="Times New Roman" w:cs="Times New Roman"/>
          <w:sz w:val="24"/>
          <w:szCs w:val="24"/>
        </w:rPr>
        <w:t>des points bloquants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r w:rsidR="007B0E3D">
        <w:rPr>
          <w:rFonts w:ascii="Times New Roman" w:eastAsia="Times New Roman" w:hAnsi="Times New Roman" w:cs="Times New Roman"/>
          <w:sz w:val="24"/>
          <w:szCs w:val="24"/>
        </w:rPr>
        <w:t>choix des solutions d’amélioration.</w:t>
      </w:r>
    </w:p>
    <w:p w14:paraId="41FE5509" w14:textId="411238E4" w:rsidR="002A2869" w:rsidRPr="002A2869" w:rsidRDefault="00432240" w:rsidP="002A28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Clarification des actions futures à mener.  </w:t>
      </w:r>
    </w:p>
    <w:p w14:paraId="413B2C06" w14:textId="77777777" w:rsidR="002A2869" w:rsidRPr="002A2869" w:rsidRDefault="002A2869" w:rsidP="002A2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14A9F7" w14:textId="7D7A7E02" w:rsidR="002A2869" w:rsidRPr="002A2869" w:rsidRDefault="007B0E3D" w:rsidP="002A28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Rappel des a</w:t>
      </w:r>
      <w:r w:rsidR="002A2869" w:rsidRPr="002A286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ctions à mener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de la séance dernière</w:t>
      </w:r>
    </w:p>
    <w:p w14:paraId="31C91CA8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Finaliser les budgets (Bénin &amp; Togo)</w:t>
      </w:r>
    </w:p>
    <w:p w14:paraId="0B5D2E27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Prendre les dimensions de la salle et des stands</w:t>
      </w:r>
    </w:p>
    <w:p w14:paraId="10C04ED6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Finaliser les 2 produits restants</w:t>
      </w:r>
    </w:p>
    <w:p w14:paraId="3C9D11DA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Produire la liste des supports de communication</w:t>
      </w:r>
    </w:p>
    <w:p w14:paraId="70C2B52E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Organiser une visite sur les sites des évènements (projection terrain)</w:t>
      </w:r>
    </w:p>
    <w:p w14:paraId="78AD8F82" w14:textId="77777777" w:rsidR="002A2869" w:rsidRPr="002A2869" w:rsidRDefault="002A2869" w:rsidP="002A286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Lancer les sondages :</w:t>
      </w:r>
    </w:p>
    <w:p w14:paraId="35675A59" w14:textId="5ACFD3C2" w:rsidR="002A2869" w:rsidRPr="002A2869" w:rsidRDefault="002A2869" w:rsidP="002A2869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Validation du thème</w:t>
      </w:r>
      <w:r w:rsidR="007B0E3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01E65E" w14:textId="14DC19A0" w:rsidR="002A2869" w:rsidRPr="002A2869" w:rsidRDefault="002A2869" w:rsidP="002A2869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869">
        <w:rPr>
          <w:rFonts w:ascii="Times New Roman" w:eastAsia="Times New Roman" w:hAnsi="Times New Roman" w:cs="Times New Roman"/>
          <w:sz w:val="24"/>
          <w:szCs w:val="24"/>
        </w:rPr>
        <w:t>Choix du logo</w:t>
      </w:r>
      <w:r w:rsidR="007B0E3D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2A2869" w:rsidRPr="002A2869" w:rsidSect="00FD08C0">
      <w:headerReference w:type="default" r:id="rId8"/>
      <w:footerReference w:type="default" r:id="rId9"/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B9C4A" w14:textId="77777777" w:rsidR="00C73F5A" w:rsidRDefault="00C73F5A" w:rsidP="00BA6524">
      <w:pPr>
        <w:spacing w:after="0" w:line="240" w:lineRule="auto"/>
      </w:pPr>
      <w:r>
        <w:separator/>
      </w:r>
    </w:p>
  </w:endnote>
  <w:endnote w:type="continuationSeparator" w:id="0">
    <w:p w14:paraId="13C86061" w14:textId="77777777" w:rsidR="00C73F5A" w:rsidRDefault="00C73F5A" w:rsidP="00BA6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52DC" w14:textId="72424B72" w:rsidR="00FD08C0" w:rsidRDefault="00FD08C0" w:rsidP="00FD08C0">
    <w:pPr>
      <w:pStyle w:val="Pieddepage"/>
      <w:rPr>
        <w:rFonts w:ascii="Poppins" w:hAnsi="Poppins" w:cs="Poppins"/>
        <w:sz w:val="20"/>
        <w:szCs w:val="20"/>
      </w:rPr>
    </w:pPr>
    <w:r w:rsidRPr="00203075">
      <w:rPr>
        <w:rFonts w:ascii="Poppins" w:hAnsi="Poppins" w:cs="Poppins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3C66C3E0" wp14:editId="109032C2">
          <wp:simplePos x="0" y="0"/>
          <wp:positionH relativeFrom="page">
            <wp:align>center</wp:align>
          </wp:positionH>
          <wp:positionV relativeFrom="page">
            <wp:posOffset>9353550</wp:posOffset>
          </wp:positionV>
          <wp:extent cx="7163701" cy="502285"/>
          <wp:effectExtent l="0" t="0" r="0" b="0"/>
          <wp:wrapNone/>
          <wp:docPr id="62" name="Imag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3701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AB10DD" w14:textId="590D6757" w:rsidR="00FD08C0" w:rsidRDefault="00FD08C0" w:rsidP="00FD08C0">
    <w:pPr>
      <w:pStyle w:val="Pieddepage"/>
      <w:rPr>
        <w:rFonts w:ascii="Poppins" w:hAnsi="Poppins" w:cs="Poppins"/>
        <w:sz w:val="20"/>
        <w:szCs w:val="20"/>
      </w:rPr>
    </w:pPr>
  </w:p>
  <w:p w14:paraId="09E86D87" w14:textId="67CC5F72" w:rsidR="00FD08C0" w:rsidRPr="00220C68" w:rsidRDefault="00FD08C0" w:rsidP="00220C68">
    <w:pPr>
      <w:pStyle w:val="Pieddepage"/>
      <w:tabs>
        <w:tab w:val="clear" w:pos="4536"/>
        <w:tab w:val="left" w:pos="3000"/>
        <w:tab w:val="center" w:pos="7938"/>
      </w:tabs>
      <w:ind w:right="-284"/>
      <w:rPr>
        <w:rFonts w:ascii="Poppins" w:hAnsi="Poppins" w:cs="Poppins"/>
        <w:b/>
        <w:bCs/>
        <w:color w:val="0072CE"/>
        <w:sz w:val="16"/>
        <w:szCs w:val="16"/>
      </w:rPr>
    </w:pPr>
    <w:r>
      <w:rPr>
        <w:rFonts w:ascii="Poppins" w:hAnsi="Poppins" w:cs="Poppins"/>
        <w:sz w:val="20"/>
        <w:szCs w:val="20"/>
      </w:rPr>
      <w:t xml:space="preserve">   </w:t>
    </w:r>
    <w:r w:rsidRPr="00220C68">
      <w:rPr>
        <w:rFonts w:ascii="Poppins" w:hAnsi="Poppins" w:cs="Poppins"/>
        <w:sz w:val="20"/>
        <w:szCs w:val="20"/>
      </w:rPr>
      <w:t xml:space="preserve">  </w:t>
    </w:r>
    <w:proofErr w:type="spellStart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>Let’s</w:t>
    </w:r>
    <w:proofErr w:type="spellEnd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 xml:space="preserve"> </w:t>
    </w:r>
    <w:proofErr w:type="spellStart"/>
    <w:r w:rsidR="00203075" w:rsidRPr="00220C68">
      <w:rPr>
        <w:rFonts w:ascii="Poppins" w:hAnsi="Poppins" w:cs="Poppins"/>
        <w:b/>
        <w:bCs/>
        <w:color w:val="F07817"/>
        <w:sz w:val="20"/>
        <w:szCs w:val="20"/>
      </w:rPr>
      <w:t>grow</w:t>
    </w:r>
    <w:proofErr w:type="spellEnd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 xml:space="preserve"> </w:t>
    </w:r>
    <w:proofErr w:type="spellStart"/>
    <w:r w:rsidR="00203075" w:rsidRPr="00220C68">
      <w:rPr>
        <w:rFonts w:ascii="Poppins" w:hAnsi="Poppins" w:cs="Poppins"/>
        <w:b/>
        <w:bCs/>
        <w:color w:val="0072CE"/>
        <w:sz w:val="20"/>
        <w:szCs w:val="20"/>
      </w:rPr>
      <w:t>together</w:t>
    </w:r>
    <w:proofErr w:type="spellEnd"/>
    <w:r w:rsidR="00203075" w:rsidRPr="00220C68">
      <w:rPr>
        <w:rFonts w:ascii="Poppins" w:hAnsi="Poppins" w:cs="Poppins"/>
        <w:sz w:val="20"/>
        <w:szCs w:val="20"/>
      </w:rPr>
      <w:t xml:space="preserve"> </w:t>
    </w:r>
    <w:r w:rsidRPr="00220C68">
      <w:rPr>
        <w:rFonts w:ascii="Poppins" w:hAnsi="Poppins" w:cs="Poppins"/>
        <w:sz w:val="20"/>
        <w:szCs w:val="20"/>
      </w:rPr>
      <w:t xml:space="preserve">   </w:t>
    </w:r>
    <w:r w:rsidRPr="00220C68">
      <w:rPr>
        <w:rFonts w:ascii="Poppins" w:hAnsi="Poppins" w:cs="Poppins"/>
        <w:sz w:val="20"/>
        <w:szCs w:val="20"/>
      </w:rPr>
      <w:tab/>
      <w:t xml:space="preserve">   </w:t>
    </w:r>
    <w:r w:rsidRPr="00220C68">
      <w:rPr>
        <w:rFonts w:ascii="Poppins" w:hAnsi="Poppins" w:cs="Poppins"/>
        <w:sz w:val="20"/>
        <w:szCs w:val="20"/>
      </w:rPr>
      <w:tab/>
    </w:r>
    <w:r w:rsidRPr="00220C68">
      <w:rPr>
        <w:rFonts w:ascii="Poppins" w:hAnsi="Poppins" w:cs="Poppins"/>
        <w:b/>
        <w:bCs/>
        <w:color w:val="0072CE"/>
        <w:sz w:val="16"/>
        <w:szCs w:val="16"/>
      </w:rPr>
      <w:t xml:space="preserve">“NET BY US” Sarl au capital de 1.000.000 | Siège Social : Cotonou Bénin | IFU : 3201702215012 </w:t>
    </w:r>
  </w:p>
  <w:p w14:paraId="51989A7C" w14:textId="1538461F" w:rsidR="00FD08C0" w:rsidRPr="00220C68" w:rsidRDefault="00FD08C0" w:rsidP="00220C68">
    <w:pPr>
      <w:pStyle w:val="Pieddepage"/>
      <w:tabs>
        <w:tab w:val="clear" w:pos="4536"/>
        <w:tab w:val="center" w:pos="7938"/>
      </w:tabs>
      <w:ind w:right="-284"/>
      <w:rPr>
        <w:rFonts w:ascii="Poppins" w:hAnsi="Poppins" w:cs="Poppins"/>
        <w:b/>
        <w:bCs/>
        <w:color w:val="0072CE"/>
        <w:sz w:val="16"/>
        <w:szCs w:val="16"/>
      </w:rPr>
    </w:pPr>
    <w:r w:rsidRPr="00220C68">
      <w:rPr>
        <w:rFonts w:ascii="Poppins" w:hAnsi="Poppins" w:cs="Poppins"/>
        <w:b/>
        <w:bCs/>
        <w:color w:val="0072CE"/>
        <w:sz w:val="16"/>
        <w:szCs w:val="16"/>
      </w:rPr>
      <w:tab/>
    </w:r>
    <w:r w:rsidR="00220C68">
      <w:rPr>
        <w:rFonts w:ascii="Poppins" w:hAnsi="Poppins" w:cs="Poppins"/>
        <w:b/>
        <w:bCs/>
        <w:color w:val="0072CE"/>
        <w:sz w:val="16"/>
        <w:szCs w:val="16"/>
      </w:rPr>
      <w:t xml:space="preserve">  </w:t>
    </w:r>
    <w:r w:rsidRPr="00220C68">
      <w:rPr>
        <w:rFonts w:ascii="Poppins" w:hAnsi="Poppins" w:cs="Poppins"/>
        <w:b/>
        <w:bCs/>
        <w:color w:val="0072CE"/>
        <w:sz w:val="16"/>
        <w:szCs w:val="16"/>
      </w:rPr>
      <w:t xml:space="preserve">COTONOU N° RCCM RB/COT/17 B 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>18609</w:t>
    </w:r>
    <w:r w:rsidR="00220C68">
      <w:rPr>
        <w:rFonts w:ascii="Poppins" w:hAnsi="Poppins" w:cs="Poppins"/>
        <w:b/>
        <w:bCs/>
        <w:color w:val="0072CE"/>
        <w:sz w:val="16"/>
        <w:szCs w:val="16"/>
      </w:rPr>
      <w:t xml:space="preserve"> 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 xml:space="preserve">| </w:t>
    </w:r>
    <w:r w:rsidR="00220C68">
      <w:rPr>
        <w:rFonts w:ascii="Poppins" w:hAnsi="Poppins" w:cs="Poppins"/>
        <w:b/>
        <w:bCs/>
        <w:color w:val="0072CE"/>
        <w:sz w:val="16"/>
        <w:szCs w:val="16"/>
      </w:rPr>
      <w:t>contact@netbyus.com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 xml:space="preserve"> </w:t>
    </w:r>
    <w:r w:rsidR="00220C68">
      <w:rPr>
        <w:rFonts w:ascii="Poppins" w:hAnsi="Poppins" w:cs="Poppins"/>
        <w:b/>
        <w:bCs/>
        <w:color w:val="0072CE"/>
        <w:sz w:val="16"/>
        <w:szCs w:val="16"/>
      </w:rPr>
      <w:t xml:space="preserve">| </w:t>
    </w:r>
    <w:r w:rsidR="00220C68" w:rsidRPr="00220C68">
      <w:rPr>
        <w:rFonts w:ascii="Poppins" w:hAnsi="Poppins" w:cs="Poppins"/>
        <w:b/>
        <w:bCs/>
        <w:color w:val="0072CE"/>
        <w:sz w:val="16"/>
        <w:szCs w:val="16"/>
      </w:rPr>
      <w:t>[</w:t>
    </w:r>
    <w:r w:rsidRPr="00220C68">
      <w:rPr>
        <w:rFonts w:ascii="Poppins" w:hAnsi="Poppins" w:cs="Poppins"/>
        <w:b/>
        <w:bCs/>
        <w:color w:val="0072CE"/>
        <w:sz w:val="16"/>
        <w:szCs w:val="16"/>
      </w:rPr>
      <w:t>www.netbyus.com]</w:t>
    </w:r>
  </w:p>
  <w:p w14:paraId="0C58EEB7" w14:textId="666B75A4" w:rsidR="00FD08C0" w:rsidRDefault="00FD08C0" w:rsidP="00FD08C0">
    <w:pPr>
      <w:pStyle w:val="Pieddepage"/>
      <w:rPr>
        <w:rFonts w:ascii="Poppins" w:hAnsi="Poppins" w:cs="Poppins"/>
        <w:sz w:val="20"/>
        <w:szCs w:val="20"/>
      </w:rPr>
    </w:pPr>
  </w:p>
  <w:p w14:paraId="7C6F3422" w14:textId="416A3CE8" w:rsidR="00BA6524" w:rsidRPr="00203075" w:rsidRDefault="00203075" w:rsidP="00FD08C0">
    <w:pPr>
      <w:pStyle w:val="Pieddepage"/>
      <w:rPr>
        <w:rFonts w:ascii="Poppins" w:hAnsi="Poppins" w:cs="Poppins"/>
        <w:sz w:val="20"/>
        <w:szCs w:val="20"/>
      </w:rPr>
    </w:pPr>
    <w:r w:rsidRPr="00203075">
      <w:rPr>
        <w:rFonts w:ascii="Poppins" w:hAnsi="Poppins" w:cs="Poppins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D7455" w14:textId="77777777" w:rsidR="00C73F5A" w:rsidRDefault="00C73F5A" w:rsidP="00BA6524">
      <w:pPr>
        <w:spacing w:after="0" w:line="240" w:lineRule="auto"/>
      </w:pPr>
      <w:r>
        <w:separator/>
      </w:r>
    </w:p>
  </w:footnote>
  <w:footnote w:type="continuationSeparator" w:id="0">
    <w:p w14:paraId="0A00CE0E" w14:textId="77777777" w:rsidR="00C73F5A" w:rsidRDefault="00C73F5A" w:rsidP="00BA6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4134" w14:textId="01CC650D" w:rsidR="00BA6524" w:rsidRDefault="00BA6524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4D437F" wp14:editId="44231337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61" name="Imag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42E6"/>
    <w:multiLevelType w:val="multilevel"/>
    <w:tmpl w:val="8344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B0BCD"/>
    <w:multiLevelType w:val="multilevel"/>
    <w:tmpl w:val="B018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173B6"/>
    <w:multiLevelType w:val="multilevel"/>
    <w:tmpl w:val="C3CCF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742F9"/>
    <w:multiLevelType w:val="multilevel"/>
    <w:tmpl w:val="02B6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F2F05"/>
    <w:multiLevelType w:val="multilevel"/>
    <w:tmpl w:val="090A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F775D"/>
    <w:multiLevelType w:val="multilevel"/>
    <w:tmpl w:val="0A8C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90038C"/>
    <w:multiLevelType w:val="multilevel"/>
    <w:tmpl w:val="5F7A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57049"/>
    <w:multiLevelType w:val="multilevel"/>
    <w:tmpl w:val="DA06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C26540"/>
    <w:multiLevelType w:val="multilevel"/>
    <w:tmpl w:val="12C0C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B756DF"/>
    <w:multiLevelType w:val="multilevel"/>
    <w:tmpl w:val="D742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E41D00"/>
    <w:multiLevelType w:val="multilevel"/>
    <w:tmpl w:val="6CD2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4063EF"/>
    <w:multiLevelType w:val="multilevel"/>
    <w:tmpl w:val="02EC5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1A7C33"/>
    <w:multiLevelType w:val="multilevel"/>
    <w:tmpl w:val="E9EC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755C8"/>
    <w:multiLevelType w:val="multilevel"/>
    <w:tmpl w:val="5142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3209F1"/>
    <w:multiLevelType w:val="multilevel"/>
    <w:tmpl w:val="08C6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872192"/>
    <w:multiLevelType w:val="multilevel"/>
    <w:tmpl w:val="471C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F6761B"/>
    <w:multiLevelType w:val="multilevel"/>
    <w:tmpl w:val="71F8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AD153C"/>
    <w:multiLevelType w:val="multilevel"/>
    <w:tmpl w:val="C566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0169BA"/>
    <w:multiLevelType w:val="multilevel"/>
    <w:tmpl w:val="BF86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7908DB"/>
    <w:multiLevelType w:val="multilevel"/>
    <w:tmpl w:val="D40A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DD40DB"/>
    <w:multiLevelType w:val="multilevel"/>
    <w:tmpl w:val="B708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605502"/>
    <w:multiLevelType w:val="multilevel"/>
    <w:tmpl w:val="CF7C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2B39AF"/>
    <w:multiLevelType w:val="multilevel"/>
    <w:tmpl w:val="3D14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741CB8"/>
    <w:multiLevelType w:val="multilevel"/>
    <w:tmpl w:val="0900B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7F5C07"/>
    <w:multiLevelType w:val="multilevel"/>
    <w:tmpl w:val="645C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3A3F7C"/>
    <w:multiLevelType w:val="multilevel"/>
    <w:tmpl w:val="4F6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693E54"/>
    <w:multiLevelType w:val="multilevel"/>
    <w:tmpl w:val="BA4E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075186"/>
    <w:multiLevelType w:val="multilevel"/>
    <w:tmpl w:val="72DE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113782"/>
    <w:multiLevelType w:val="multilevel"/>
    <w:tmpl w:val="7722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4"/>
  </w:num>
  <w:num w:numId="3">
    <w:abstractNumId w:val="8"/>
  </w:num>
  <w:num w:numId="4">
    <w:abstractNumId w:val="11"/>
  </w:num>
  <w:num w:numId="5">
    <w:abstractNumId w:val="7"/>
  </w:num>
  <w:num w:numId="6">
    <w:abstractNumId w:val="27"/>
  </w:num>
  <w:num w:numId="7">
    <w:abstractNumId w:val="12"/>
  </w:num>
  <w:num w:numId="8">
    <w:abstractNumId w:val="4"/>
  </w:num>
  <w:num w:numId="9">
    <w:abstractNumId w:val="22"/>
  </w:num>
  <w:num w:numId="10">
    <w:abstractNumId w:val="16"/>
  </w:num>
  <w:num w:numId="11">
    <w:abstractNumId w:val="0"/>
  </w:num>
  <w:num w:numId="12">
    <w:abstractNumId w:val="13"/>
  </w:num>
  <w:num w:numId="13">
    <w:abstractNumId w:val="23"/>
  </w:num>
  <w:num w:numId="14">
    <w:abstractNumId w:val="28"/>
  </w:num>
  <w:num w:numId="15">
    <w:abstractNumId w:val="18"/>
  </w:num>
  <w:num w:numId="16">
    <w:abstractNumId w:val="21"/>
  </w:num>
  <w:num w:numId="17">
    <w:abstractNumId w:val="19"/>
  </w:num>
  <w:num w:numId="18">
    <w:abstractNumId w:val="20"/>
  </w:num>
  <w:num w:numId="19">
    <w:abstractNumId w:val="6"/>
  </w:num>
  <w:num w:numId="20">
    <w:abstractNumId w:val="9"/>
  </w:num>
  <w:num w:numId="21">
    <w:abstractNumId w:val="2"/>
  </w:num>
  <w:num w:numId="22">
    <w:abstractNumId w:val="10"/>
  </w:num>
  <w:num w:numId="23">
    <w:abstractNumId w:val="14"/>
  </w:num>
  <w:num w:numId="24">
    <w:abstractNumId w:val="15"/>
  </w:num>
  <w:num w:numId="25">
    <w:abstractNumId w:val="3"/>
  </w:num>
  <w:num w:numId="26">
    <w:abstractNumId w:val="5"/>
  </w:num>
  <w:num w:numId="27">
    <w:abstractNumId w:val="1"/>
  </w:num>
  <w:num w:numId="28">
    <w:abstractNumId w:val="17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24"/>
    <w:rsid w:val="00023B8F"/>
    <w:rsid w:val="000E6173"/>
    <w:rsid w:val="00203075"/>
    <w:rsid w:val="00220C68"/>
    <w:rsid w:val="002A2869"/>
    <w:rsid w:val="002B5A45"/>
    <w:rsid w:val="002C37F9"/>
    <w:rsid w:val="002C42CB"/>
    <w:rsid w:val="002D420C"/>
    <w:rsid w:val="002D5C33"/>
    <w:rsid w:val="002E5B62"/>
    <w:rsid w:val="003D4C68"/>
    <w:rsid w:val="003E0B59"/>
    <w:rsid w:val="00432240"/>
    <w:rsid w:val="004711A0"/>
    <w:rsid w:val="004A5490"/>
    <w:rsid w:val="004B5C89"/>
    <w:rsid w:val="004D2030"/>
    <w:rsid w:val="0050792B"/>
    <w:rsid w:val="00584E82"/>
    <w:rsid w:val="00621B18"/>
    <w:rsid w:val="006B18BE"/>
    <w:rsid w:val="007B0E3D"/>
    <w:rsid w:val="007B4EF2"/>
    <w:rsid w:val="00850BA8"/>
    <w:rsid w:val="00856FC8"/>
    <w:rsid w:val="00927709"/>
    <w:rsid w:val="0093401F"/>
    <w:rsid w:val="009353D4"/>
    <w:rsid w:val="009407EE"/>
    <w:rsid w:val="00996C04"/>
    <w:rsid w:val="00BA6524"/>
    <w:rsid w:val="00BD5928"/>
    <w:rsid w:val="00BD6137"/>
    <w:rsid w:val="00BF212B"/>
    <w:rsid w:val="00C73F5A"/>
    <w:rsid w:val="00D135D8"/>
    <w:rsid w:val="00DA237F"/>
    <w:rsid w:val="00E4438D"/>
    <w:rsid w:val="00F324F8"/>
    <w:rsid w:val="00F35A64"/>
    <w:rsid w:val="00FD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A75C0"/>
  <w15:chartTrackingRefBased/>
  <w15:docId w15:val="{9FC354F5-6D34-4555-AFE0-06E43F46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869"/>
    <w:rPr>
      <w:rFonts w:asciiTheme="minorHAnsi" w:hAnsiTheme="min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A6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6524"/>
  </w:style>
  <w:style w:type="paragraph" w:styleId="Pieddepage">
    <w:name w:val="footer"/>
    <w:basedOn w:val="Normal"/>
    <w:link w:val="PieddepageCar"/>
    <w:uiPriority w:val="99"/>
    <w:unhideWhenUsed/>
    <w:rsid w:val="00BA6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6524"/>
  </w:style>
  <w:style w:type="paragraph" w:styleId="NormalWeb">
    <w:name w:val="Normal (Web)"/>
    <w:basedOn w:val="Normal"/>
    <w:uiPriority w:val="99"/>
    <w:unhideWhenUsed/>
    <w:rsid w:val="00F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940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850B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CE3EE-0566-42DA-8885-9C46E89CA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3</cp:revision>
  <dcterms:created xsi:type="dcterms:W3CDTF">2026-03-25T12:51:00Z</dcterms:created>
  <dcterms:modified xsi:type="dcterms:W3CDTF">2026-03-25T13:11:00Z</dcterms:modified>
</cp:coreProperties>
</file>